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737606" w14:textId="77777777" w:rsidR="00E91187" w:rsidRPr="00E91187" w:rsidRDefault="00E91187">
      <w:pPr>
        <w:pStyle w:val="NoteLevel1"/>
      </w:pPr>
      <w:r w:rsidRPr="00E91187">
        <w:rPr>
          <w:lang w:val="en-US"/>
        </w:rPr>
        <w:t>also, for our final exam:</w:t>
      </w:r>
    </w:p>
    <w:p w14:paraId="2583C056" w14:textId="77777777" w:rsidR="00E91187" w:rsidRPr="00E91187" w:rsidRDefault="00E91187">
      <w:pPr>
        <w:pStyle w:val="NoteLevel1"/>
      </w:pPr>
      <w:r w:rsidRPr="00E91187">
        <w:rPr>
          <w:lang w:val="en-US"/>
        </w:rPr>
        <w:t> -80 m/c questions </w:t>
      </w:r>
    </w:p>
    <w:p w14:paraId="4A767C42" w14:textId="77777777" w:rsidR="00E91187" w:rsidRPr="00E91187" w:rsidRDefault="00E91187">
      <w:pPr>
        <w:pStyle w:val="NoteLevel1"/>
      </w:pPr>
      <w:r w:rsidRPr="00E91187">
        <w:rPr>
          <w:lang w:val="en-US"/>
        </w:rPr>
        <w:t>-50% on new materials </w:t>
      </w:r>
    </w:p>
    <w:p w14:paraId="3E89C1B9" w14:textId="77777777" w:rsidR="00E91187" w:rsidRPr="00E91187" w:rsidRDefault="00E91187">
      <w:pPr>
        <w:pStyle w:val="NoteLevel1"/>
      </w:pPr>
      <w:r w:rsidRPr="00E91187">
        <w:rPr>
          <w:lang w:val="en-US"/>
        </w:rPr>
        <w:t>-25% from middy 1, 25% middy 2 </w:t>
      </w:r>
    </w:p>
    <w:p w14:paraId="45D9B691" w14:textId="77777777" w:rsidR="0048593A" w:rsidRPr="0048593A" w:rsidRDefault="00E91187">
      <w:pPr>
        <w:pStyle w:val="NoteLevel1"/>
      </w:pPr>
      <w:r w:rsidRPr="00E91187">
        <w:rPr>
          <w:lang w:val="en-US"/>
        </w:rPr>
        <w:t>-all inclusive </w:t>
      </w:r>
    </w:p>
    <w:p w14:paraId="4C3DA2C8" w14:textId="77777777" w:rsidR="00E91187" w:rsidRPr="00C44919" w:rsidRDefault="00E91187">
      <w:pPr>
        <w:pStyle w:val="NoteLevel1"/>
      </w:pPr>
      <w:r w:rsidRPr="00E91187">
        <w:rPr>
          <w:lang w:val="en-US"/>
        </w:rPr>
        <w:t>-all classes will have the same exam</w:t>
      </w:r>
    </w:p>
    <w:p w14:paraId="4E1CAA82" w14:textId="5C18DEE3" w:rsidR="00C44919" w:rsidRPr="00154F5C" w:rsidRDefault="00C44919">
      <w:pPr>
        <w:pStyle w:val="NoteLevel1"/>
      </w:pPr>
      <w:r>
        <w:rPr>
          <w:lang w:val="en-US"/>
        </w:rPr>
        <w:t>-final exam has 10 A’s</w:t>
      </w:r>
      <w:r w:rsidR="0040023C">
        <w:rPr>
          <w:lang w:val="en-US"/>
        </w:rPr>
        <w:t>?</w:t>
      </w:r>
    </w:p>
    <w:p w14:paraId="6B1A59F6" w14:textId="77777777" w:rsidR="00154F5C" w:rsidRPr="00154F5C" w:rsidRDefault="00154F5C">
      <w:pPr>
        <w:pStyle w:val="NoteLevel1"/>
      </w:pPr>
    </w:p>
    <w:p w14:paraId="6CFA2A53" w14:textId="5436AB03" w:rsidR="00154F5C" w:rsidRPr="00A65D57" w:rsidRDefault="00154F5C">
      <w:pPr>
        <w:pStyle w:val="NoteLevel1"/>
      </w:pPr>
      <w:r>
        <w:rPr>
          <w:lang w:val="en-US"/>
        </w:rPr>
        <w:t>-focus on what we have discussed in class</w:t>
      </w:r>
    </w:p>
    <w:p w14:paraId="235201A9" w14:textId="2657C1C4" w:rsidR="00A65D57" w:rsidRPr="00A65D57" w:rsidRDefault="00A65D57">
      <w:pPr>
        <w:pStyle w:val="NoteLevel1"/>
      </w:pPr>
      <w:r>
        <w:rPr>
          <w:lang w:val="en-US"/>
        </w:rPr>
        <w:t>-lots of question on chapter 14- organizational structure</w:t>
      </w:r>
    </w:p>
    <w:p w14:paraId="1C1680CC" w14:textId="0FB143C3" w:rsidR="00A65D57" w:rsidRPr="0030474C" w:rsidRDefault="00A65D57">
      <w:pPr>
        <w:pStyle w:val="NoteLevel1"/>
      </w:pPr>
      <w:r>
        <w:rPr>
          <w:lang w:val="en-US"/>
        </w:rPr>
        <w:t>-know the author of the textbook</w:t>
      </w:r>
    </w:p>
    <w:p w14:paraId="64BAEC17" w14:textId="36751EA9" w:rsidR="0030474C" w:rsidRPr="00A34711" w:rsidRDefault="0030474C">
      <w:pPr>
        <w:pStyle w:val="NoteLevel1"/>
      </w:pPr>
      <w:r>
        <w:rPr>
          <w:lang w:val="en-US"/>
        </w:rPr>
        <w:t>-richard</w:t>
      </w:r>
      <w:r w:rsidR="00A96E4F">
        <w:rPr>
          <w:lang w:val="en-US"/>
        </w:rPr>
        <w:t xml:space="preserve"> branson- owner of virgin group</w:t>
      </w:r>
    </w:p>
    <w:p w14:paraId="18EF0B28" w14:textId="13B652A3" w:rsidR="00A34711" w:rsidRPr="00A34711" w:rsidRDefault="00A34711">
      <w:pPr>
        <w:pStyle w:val="NoteLevel1"/>
      </w:pPr>
    </w:p>
    <w:p w14:paraId="258BC670" w14:textId="66CF2F81" w:rsidR="00A34711" w:rsidRPr="00E91187" w:rsidRDefault="00A34711">
      <w:pPr>
        <w:pStyle w:val="NoteLevel1"/>
      </w:pPr>
      <w:r>
        <w:t>Chapter 14 traditional structural characteristics</w:t>
      </w:r>
    </w:p>
    <w:p w14:paraId="739A9EC8" w14:textId="14A51C92" w:rsidR="00E91187" w:rsidRDefault="00A34711">
      <w:pPr>
        <w:pStyle w:val="NoteLevel1"/>
      </w:pPr>
      <w:r w:rsidRPr="00A3471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CDEDD1" wp14:editId="2A81B277">
                <wp:simplePos x="0" y="0"/>
                <wp:positionH relativeFrom="column">
                  <wp:posOffset>-62865</wp:posOffset>
                </wp:positionH>
                <wp:positionV relativeFrom="paragraph">
                  <wp:posOffset>0</wp:posOffset>
                </wp:positionV>
                <wp:extent cx="1466215" cy="652780"/>
                <wp:effectExtent l="50800" t="25400" r="83185" b="109220"/>
                <wp:wrapNone/>
                <wp:docPr id="1" name="Isosceles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215" cy="652780"/>
                        </a:xfrm>
                        <a:prstGeom prst="triangle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0l0,21600,21600,21600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" o:spid="_x0000_s1026" type="#_x0000_t5" style="position:absolute;margin-left:-4.9pt;margin-top:0;width:115.45pt;height:5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</v:shape>
            </w:pict>
          </mc:Fallback>
        </mc:AlternateContent>
      </w:r>
    </w:p>
    <w:p w14:paraId="0DCA4D7B" w14:textId="5EBB6CAC" w:rsidR="00A34711" w:rsidRDefault="00A34711">
      <w:pPr>
        <w:pStyle w:val="NoteLevel1"/>
      </w:pPr>
    </w:p>
    <w:p w14:paraId="5A483989" w14:textId="77777777" w:rsidR="00A34711" w:rsidRDefault="00A34711">
      <w:pPr>
        <w:pStyle w:val="NoteLevel1"/>
      </w:pPr>
    </w:p>
    <w:p w14:paraId="25B39903" w14:textId="77777777" w:rsidR="00A34711" w:rsidRDefault="00A34711">
      <w:pPr>
        <w:pStyle w:val="NoteLevel1"/>
      </w:pPr>
    </w:p>
    <w:p w14:paraId="5744DF65" w14:textId="11823A90" w:rsidR="00A34711" w:rsidRDefault="00A34711">
      <w:pPr>
        <w:pStyle w:val="NoteLevel1"/>
      </w:pPr>
      <w:r>
        <w:t>Company A</w:t>
      </w:r>
    </w:p>
    <w:p w14:paraId="60CC1D05" w14:textId="4C0D4F73" w:rsidR="00A34711" w:rsidRDefault="00A34711">
      <w:pPr>
        <w:pStyle w:val="NoteLevel1"/>
      </w:pPr>
      <w:r>
        <w:t>1000 employees</w:t>
      </w:r>
    </w:p>
    <w:p w14:paraId="684CC892" w14:textId="64B78172" w:rsidR="00E01655" w:rsidRDefault="00E01655">
      <w:pPr>
        <w:pStyle w:val="NoteLevel1"/>
      </w:pPr>
      <w:r>
        <w:t>enhance vertical communication (not a long way for info to travel)</w:t>
      </w:r>
    </w:p>
    <w:p w14:paraId="390F9E92" w14:textId="27432287" w:rsidR="00A34711" w:rsidRDefault="00A34711">
      <w:pPr>
        <w:pStyle w:val="NoteLevel1"/>
      </w:pPr>
      <w:r>
        <w:t>FLAT</w:t>
      </w:r>
    </w:p>
    <w:p w14:paraId="3C968F10" w14:textId="462607EB" w:rsidR="00A34711" w:rsidRDefault="00A34711">
      <w:pPr>
        <w:pStyle w:val="NoteLevel1"/>
      </w:pPr>
      <w:r w:rsidRPr="00A3471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F5CFC8" wp14:editId="3C0AA9FF">
                <wp:simplePos x="0" y="0"/>
                <wp:positionH relativeFrom="column">
                  <wp:posOffset>51435</wp:posOffset>
                </wp:positionH>
                <wp:positionV relativeFrom="paragraph">
                  <wp:posOffset>228600</wp:posOffset>
                </wp:positionV>
                <wp:extent cx="800100" cy="1371600"/>
                <wp:effectExtent l="50800" t="25400" r="88900" b="101600"/>
                <wp:wrapNone/>
                <wp:docPr id="2" name="Isosceles Tri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1371600"/>
                        </a:xfrm>
                        <a:prstGeom prst="triangle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2" o:spid="_x0000_s1026" type="#_x0000_t5" style="position:absolute;margin-left:4.05pt;margin-top:18pt;width:63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</v:shape>
            </w:pict>
          </mc:Fallback>
        </mc:AlternateContent>
      </w:r>
    </w:p>
    <w:p w14:paraId="1C96D091" w14:textId="00287D7F" w:rsidR="00A34711" w:rsidRDefault="00A34711">
      <w:pPr>
        <w:pStyle w:val="NoteLevel1"/>
      </w:pPr>
    </w:p>
    <w:p w14:paraId="5F326B10" w14:textId="77777777" w:rsidR="00A34711" w:rsidRDefault="00A34711">
      <w:pPr>
        <w:pStyle w:val="NoteLevel1"/>
      </w:pPr>
    </w:p>
    <w:p w14:paraId="039290D2" w14:textId="77777777" w:rsidR="00A34711" w:rsidRDefault="00A34711">
      <w:pPr>
        <w:pStyle w:val="NoteLevel1"/>
      </w:pPr>
    </w:p>
    <w:p w14:paraId="7BFD943B" w14:textId="77777777" w:rsidR="00A34711" w:rsidRDefault="00A34711">
      <w:pPr>
        <w:pStyle w:val="NoteLevel1"/>
      </w:pPr>
    </w:p>
    <w:p w14:paraId="2E32F8C1" w14:textId="77777777" w:rsidR="00A34711" w:rsidRDefault="00A34711">
      <w:pPr>
        <w:pStyle w:val="NoteLevel1"/>
      </w:pPr>
    </w:p>
    <w:p w14:paraId="192668EE" w14:textId="77777777" w:rsidR="00A34711" w:rsidRDefault="00A34711">
      <w:pPr>
        <w:pStyle w:val="NoteLevel1"/>
      </w:pPr>
    </w:p>
    <w:p w14:paraId="5EE452CD" w14:textId="77777777" w:rsidR="00A34711" w:rsidRDefault="00A34711">
      <w:pPr>
        <w:pStyle w:val="NoteLevel1"/>
      </w:pPr>
    </w:p>
    <w:p w14:paraId="2C632D28" w14:textId="5DE8B917" w:rsidR="00A34711" w:rsidRDefault="00A34711">
      <w:pPr>
        <w:pStyle w:val="NoteLevel1"/>
      </w:pPr>
      <w:r>
        <w:t>Company B</w:t>
      </w:r>
    </w:p>
    <w:p w14:paraId="26D53F43" w14:textId="7242228B" w:rsidR="00A34711" w:rsidRDefault="00A34711">
      <w:pPr>
        <w:pStyle w:val="NoteLevel1"/>
      </w:pPr>
      <w:r>
        <w:t>1000 employees</w:t>
      </w:r>
    </w:p>
    <w:p w14:paraId="441199B2" w14:textId="622443E1" w:rsidR="00A34711" w:rsidRDefault="00A34711">
      <w:pPr>
        <w:pStyle w:val="NoteLevel1"/>
      </w:pPr>
      <w:r>
        <w:t>more expensive, because more managers</w:t>
      </w:r>
    </w:p>
    <w:p w14:paraId="6E342960" w14:textId="244D0042" w:rsidR="00A34711" w:rsidRDefault="00A34711">
      <w:pPr>
        <w:pStyle w:val="NoteLevel1"/>
      </w:pPr>
      <w:r>
        <w:t>more levels</w:t>
      </w:r>
    </w:p>
    <w:p w14:paraId="348C1686" w14:textId="55906690" w:rsidR="00A34711" w:rsidRDefault="00A34711">
      <w:pPr>
        <w:pStyle w:val="NoteLevel1"/>
      </w:pPr>
      <w:r>
        <w:t>TALL</w:t>
      </w:r>
    </w:p>
    <w:p w14:paraId="64B92E2A" w14:textId="77777777" w:rsidR="003471E4" w:rsidRDefault="003471E4">
      <w:pPr>
        <w:pStyle w:val="NoteLevel1"/>
      </w:pPr>
    </w:p>
    <w:p w14:paraId="2F2CF613" w14:textId="77777777" w:rsidR="003471E4" w:rsidRDefault="003471E4">
      <w:pPr>
        <w:pStyle w:val="NoteLevel1"/>
      </w:pPr>
    </w:p>
    <w:p w14:paraId="6AE8F132" w14:textId="3266E14B" w:rsidR="003471E4" w:rsidRDefault="003471E4">
      <w:pPr>
        <w:pStyle w:val="NoteLevel1"/>
      </w:pPr>
      <w:r>
        <w:t>__________ is addressed by asking the question, “On what basis are jobs grouped together?”</w:t>
      </w:r>
    </w:p>
    <w:p w14:paraId="2FDDD104" w14:textId="31B75AA2" w:rsidR="003471E4" w:rsidRPr="006619B8" w:rsidRDefault="003471E4">
      <w:pPr>
        <w:pStyle w:val="NoteLevel1"/>
        <w:rPr>
          <w:highlight w:val="yellow"/>
        </w:rPr>
      </w:pPr>
      <w:r w:rsidRPr="006619B8">
        <w:rPr>
          <w:highlight w:val="yellow"/>
        </w:rPr>
        <w:t>a) departmentalization</w:t>
      </w:r>
    </w:p>
    <w:p w14:paraId="6BA846F7" w14:textId="02C0D089" w:rsidR="003471E4" w:rsidRDefault="003471E4">
      <w:pPr>
        <w:pStyle w:val="NoteLevel1"/>
      </w:pPr>
      <w:r>
        <w:t>b) work specialization</w:t>
      </w:r>
    </w:p>
    <w:p w14:paraId="621CB7B7" w14:textId="15E9D811" w:rsidR="003471E4" w:rsidRDefault="003471E4">
      <w:pPr>
        <w:pStyle w:val="NoteLevel1"/>
      </w:pPr>
      <w:r>
        <w:t>c) centralization and decentralization</w:t>
      </w:r>
    </w:p>
    <w:p w14:paraId="3A0CBE35" w14:textId="35B760D9" w:rsidR="003471E4" w:rsidRDefault="003471E4">
      <w:pPr>
        <w:pStyle w:val="NoteLevel1"/>
      </w:pPr>
      <w:r>
        <w:t>d) formalization</w:t>
      </w:r>
    </w:p>
    <w:p w14:paraId="4712C25E" w14:textId="634B16DB" w:rsidR="003471E4" w:rsidRDefault="003471E4">
      <w:pPr>
        <w:pStyle w:val="NoteLevel1"/>
      </w:pPr>
      <w:r>
        <w:t>e) matrix restructuring</w:t>
      </w:r>
    </w:p>
    <w:p w14:paraId="570B305C" w14:textId="77777777" w:rsidR="003471E4" w:rsidRDefault="003471E4">
      <w:pPr>
        <w:pStyle w:val="NoteLevel1"/>
      </w:pPr>
    </w:p>
    <w:p w14:paraId="52B8BCCE" w14:textId="19809AF4" w:rsidR="003471E4" w:rsidRDefault="006619B8">
      <w:pPr>
        <w:pStyle w:val="NoteLevel1"/>
      </w:pPr>
      <w:r>
        <w:t>You describe to your students a new committee within the university that brings together specialists from all different departments to develop a new interdisciplinary program. The structure probably best meets the definition of the ___________.</w:t>
      </w:r>
    </w:p>
    <w:p w14:paraId="5781615A" w14:textId="75670692" w:rsidR="006619B8" w:rsidRPr="003529A8" w:rsidRDefault="006619B8">
      <w:pPr>
        <w:pStyle w:val="NoteLevel1"/>
        <w:rPr>
          <w:highlight w:val="yellow"/>
        </w:rPr>
      </w:pPr>
      <w:r w:rsidRPr="003529A8">
        <w:rPr>
          <w:highlight w:val="yellow"/>
        </w:rPr>
        <w:t>A) matrix structure</w:t>
      </w:r>
    </w:p>
    <w:p w14:paraId="4B7C2A13" w14:textId="49CA402B" w:rsidR="006619B8" w:rsidRDefault="006619B8">
      <w:pPr>
        <w:pStyle w:val="NoteLevel1"/>
      </w:pPr>
      <w:r>
        <w:t>B) expert structure</w:t>
      </w:r>
      <w:r w:rsidR="003529A8">
        <w:t xml:space="preserve"> (no)</w:t>
      </w:r>
    </w:p>
    <w:p w14:paraId="5622C9A3" w14:textId="627551A6" w:rsidR="006619B8" w:rsidRDefault="006619B8">
      <w:pPr>
        <w:pStyle w:val="NoteLevel1"/>
      </w:pPr>
      <w:r>
        <w:t>C) boundaryless structure</w:t>
      </w:r>
      <w:r w:rsidR="003529A8">
        <w:t xml:space="preserve"> (no)</w:t>
      </w:r>
    </w:p>
    <w:p w14:paraId="62538652" w14:textId="49EB49A6" w:rsidR="006619B8" w:rsidRDefault="006619B8" w:rsidP="006619B8">
      <w:pPr>
        <w:pStyle w:val="NoteLevel1"/>
      </w:pPr>
      <w:r>
        <w:t>D) virtual structure</w:t>
      </w:r>
      <w:r w:rsidR="003529A8">
        <w:t xml:space="preserve"> (no)</w:t>
      </w:r>
    </w:p>
    <w:p w14:paraId="7B8414C4" w14:textId="014C77C8" w:rsidR="006619B8" w:rsidRDefault="006619B8" w:rsidP="006619B8">
      <w:pPr>
        <w:pStyle w:val="NoteLevel1"/>
      </w:pPr>
      <w:r>
        <w:t>E) organizational pyramid</w:t>
      </w:r>
    </w:p>
    <w:p w14:paraId="061912E8" w14:textId="77777777" w:rsidR="00C44919" w:rsidRDefault="00C44919" w:rsidP="006619B8">
      <w:pPr>
        <w:pStyle w:val="NoteLevel1"/>
      </w:pPr>
    </w:p>
    <w:p w14:paraId="0AF705A8" w14:textId="3EEF7C75" w:rsidR="00C44919" w:rsidRDefault="00C44919" w:rsidP="006619B8">
      <w:pPr>
        <w:pStyle w:val="NoteLevel1"/>
      </w:pPr>
      <w:r>
        <w:t xml:space="preserve">Which of the following developed </w:t>
      </w:r>
      <w:r w:rsidR="0040023C">
        <w:t>the LPC (least preferred co-worker) questionnaire?</w:t>
      </w:r>
    </w:p>
    <w:p w14:paraId="412B8DE6" w14:textId="261AA3EA" w:rsidR="0040023C" w:rsidRDefault="0040023C" w:rsidP="006619B8">
      <w:pPr>
        <w:pStyle w:val="NoteLevel1"/>
      </w:pPr>
      <w:r>
        <w:t>A) Ohio State University</w:t>
      </w:r>
    </w:p>
    <w:p w14:paraId="08D67386" w14:textId="70EA421E" w:rsidR="0040023C" w:rsidRPr="0040023C" w:rsidRDefault="0040023C" w:rsidP="006619B8">
      <w:pPr>
        <w:pStyle w:val="NoteLevel1"/>
        <w:rPr>
          <w:highlight w:val="yellow"/>
        </w:rPr>
      </w:pPr>
      <w:r w:rsidRPr="0040023C">
        <w:rPr>
          <w:highlight w:val="yellow"/>
        </w:rPr>
        <w:t>B) Fiedler</w:t>
      </w:r>
    </w:p>
    <w:p w14:paraId="50A54F91" w14:textId="3C52E95A" w:rsidR="0040023C" w:rsidRDefault="0040023C" w:rsidP="006619B8">
      <w:pPr>
        <w:pStyle w:val="NoteLevel1"/>
      </w:pPr>
      <w:r>
        <w:t>C) House</w:t>
      </w:r>
    </w:p>
    <w:p w14:paraId="242F0EAE" w14:textId="439DAA95" w:rsidR="0040023C" w:rsidRDefault="0040023C" w:rsidP="006619B8">
      <w:pPr>
        <w:pStyle w:val="NoteLevel1"/>
      </w:pPr>
      <w:r>
        <w:t>D) Blake and Mouton</w:t>
      </w:r>
    </w:p>
    <w:p w14:paraId="53CEE7C1" w14:textId="66DFC2F1" w:rsidR="0040023C" w:rsidRDefault="0040023C" w:rsidP="006619B8">
      <w:pPr>
        <w:pStyle w:val="NoteLevel1"/>
      </w:pPr>
      <w:r>
        <w:t>E) University of Michigan</w:t>
      </w:r>
    </w:p>
    <w:p w14:paraId="0A71E286" w14:textId="77777777" w:rsidR="00AF401B" w:rsidRDefault="00AF401B" w:rsidP="006619B8">
      <w:pPr>
        <w:pStyle w:val="NoteLevel1"/>
      </w:pPr>
    </w:p>
    <w:p w14:paraId="4E0BDE8F" w14:textId="3865F069" w:rsidR="00AF401B" w:rsidRDefault="00AF401B" w:rsidP="006619B8">
      <w:pPr>
        <w:pStyle w:val="NoteLevel1"/>
      </w:pPr>
      <w:r>
        <w:t>Chapter  14- up to page 478 (last thing comparison between mechanic and organic structure)</w:t>
      </w:r>
    </w:p>
    <w:p w14:paraId="3DA096E3" w14:textId="77777777" w:rsidR="00DC2474" w:rsidRDefault="00DC2474" w:rsidP="006619B8">
      <w:pPr>
        <w:pStyle w:val="NoteLevel1"/>
      </w:pPr>
    </w:p>
    <w:p w14:paraId="54C9661E" w14:textId="52E7EDF5" w:rsidR="00DC2474" w:rsidRDefault="00DC2474" w:rsidP="006619B8">
      <w:pPr>
        <w:pStyle w:val="NoteLevel1"/>
      </w:pPr>
      <w:r>
        <w:t>-managing conflict with negotiation is the main heading(p. 431- 436)</w:t>
      </w:r>
    </w:p>
    <w:p w14:paraId="65747C5F" w14:textId="77777777" w:rsidR="00360C92" w:rsidRDefault="00360C92" w:rsidP="006619B8">
      <w:pPr>
        <w:pStyle w:val="NoteLevel1"/>
      </w:pPr>
    </w:p>
    <w:p w14:paraId="40D444F8" w14:textId="2A66AC9F" w:rsidR="00360C92" w:rsidRDefault="00360C92" w:rsidP="006619B8">
      <w:pPr>
        <w:pStyle w:val="NoteLevel1"/>
      </w:pPr>
      <w:r>
        <w:t>-model of stress, stressors are on exam</w:t>
      </w:r>
    </w:p>
    <w:p w14:paraId="0CA84A66" w14:textId="77777777" w:rsidR="00DA06B2" w:rsidRDefault="00DA06B2" w:rsidP="006619B8">
      <w:pPr>
        <w:pStyle w:val="NoteLevel1"/>
      </w:pPr>
    </w:p>
    <w:p w14:paraId="2F3AD744" w14:textId="4A5B7096" w:rsidR="00DA06B2" w:rsidRDefault="00DA06B2" w:rsidP="006619B8">
      <w:pPr>
        <w:pStyle w:val="NoteLevel1"/>
      </w:pPr>
      <w:r>
        <w:t>-chapter 12, p.319 politics and ethics is on the exam</w:t>
      </w:r>
    </w:p>
    <w:p w14:paraId="30FB18F0" w14:textId="77777777" w:rsidR="00DA06B2" w:rsidRDefault="00DA06B2" w:rsidP="006619B8">
      <w:pPr>
        <w:pStyle w:val="NoteLevel1"/>
      </w:pPr>
    </w:p>
    <w:p w14:paraId="2BF87EFD" w14:textId="2FC73F54" w:rsidR="00DA06B2" w:rsidRDefault="00DA06B2" w:rsidP="006619B8">
      <w:pPr>
        <w:pStyle w:val="NoteLevel1"/>
      </w:pPr>
      <w:r>
        <w:lastRenderedPageBreak/>
        <w:t>-p. 403 organizational politics is NOT on exam</w:t>
      </w:r>
      <w:r w:rsidR="008F0998">
        <w:t>, BUT power and ethics ARE</w:t>
      </w:r>
    </w:p>
    <w:p w14:paraId="1C5238A6" w14:textId="77777777" w:rsidR="00CF6E10" w:rsidRDefault="00CF6E10" w:rsidP="006619B8">
      <w:pPr>
        <w:pStyle w:val="NoteLevel1"/>
      </w:pPr>
    </w:p>
    <w:p w14:paraId="1953E989" w14:textId="67DC07E8" w:rsidR="00CF6E10" w:rsidRDefault="00CF6E10" w:rsidP="006619B8">
      <w:pPr>
        <w:pStyle w:val="NoteLevel1"/>
      </w:pPr>
      <w:r>
        <w:t>-p. 179- end of chapter improving decision making in organizations NOT included</w:t>
      </w:r>
    </w:p>
    <w:p w14:paraId="1A33A91D" w14:textId="77777777" w:rsidR="00BE006A" w:rsidRDefault="00BE006A" w:rsidP="006619B8">
      <w:pPr>
        <w:pStyle w:val="NoteLevel1"/>
      </w:pPr>
    </w:p>
    <w:p w14:paraId="4AEB79A1" w14:textId="3ACD07A6" w:rsidR="00BE006A" w:rsidRDefault="00BE006A" w:rsidP="00BE006A">
      <w:pPr>
        <w:pStyle w:val="NoteLevel1"/>
      </w:pPr>
      <w:r>
        <w:t>-chapter 10 communication, organization approaches to improving communication p.348- end of chapter NOT on exam</w:t>
      </w:r>
    </w:p>
    <w:p w14:paraId="66AB3DF3" w14:textId="77777777" w:rsidR="00BE006A" w:rsidRDefault="00BE006A" w:rsidP="00BE006A">
      <w:pPr>
        <w:pStyle w:val="NoteLevel1"/>
      </w:pPr>
    </w:p>
    <w:p w14:paraId="52747A87" w14:textId="79F26BE5" w:rsidR="00BE006A" w:rsidRDefault="00BE006A" w:rsidP="00BE006A">
      <w:pPr>
        <w:pStyle w:val="NoteLevel1"/>
        <w:numPr>
          <w:ilvl w:val="0"/>
          <w:numId w:val="0"/>
        </w:numPr>
      </w:pPr>
      <w:r>
        <w:t>-ch 9 leadership</w:t>
      </w:r>
      <w:r w:rsidR="007E1B2B">
        <w:t xml:space="preserve"> p. 301 (leader member exchange theory)- end of chapter NOT included</w:t>
      </w:r>
    </w:p>
    <w:p w14:paraId="51C4D162" w14:textId="77777777" w:rsidR="00865D4E" w:rsidRDefault="00865D4E" w:rsidP="00BE006A">
      <w:pPr>
        <w:pStyle w:val="NoteLevel1"/>
        <w:numPr>
          <w:ilvl w:val="0"/>
          <w:numId w:val="0"/>
        </w:numPr>
      </w:pPr>
    </w:p>
    <w:p w14:paraId="06A18308" w14:textId="26EB6923" w:rsidR="00865D4E" w:rsidRDefault="00865D4E" w:rsidP="00BE006A">
      <w:pPr>
        <w:pStyle w:val="NoteLevel1"/>
        <w:numPr>
          <w:ilvl w:val="0"/>
          <w:numId w:val="0"/>
        </w:numPr>
      </w:pPr>
      <w:r>
        <w:t>-whatever we cover in class</w:t>
      </w:r>
      <w:r w:rsidR="00F02F9C">
        <w:t xml:space="preserve"> PLUS READ THE TEXTBOOK</w:t>
      </w:r>
    </w:p>
    <w:p w14:paraId="5328F5FF" w14:textId="65721452" w:rsidR="00015F72" w:rsidRDefault="00015F72" w:rsidP="00BE006A">
      <w:pPr>
        <w:pStyle w:val="NoteLevel1"/>
        <w:numPr>
          <w:ilvl w:val="0"/>
          <w:numId w:val="0"/>
        </w:numPr>
      </w:pPr>
      <w:r>
        <w:t>-35-40 questions on old materials</w:t>
      </w:r>
    </w:p>
    <w:p w14:paraId="302D36D0" w14:textId="519C8DE5" w:rsidR="00F02F9C" w:rsidRDefault="00F02F9C" w:rsidP="00BE006A">
      <w:pPr>
        <w:pStyle w:val="NoteLevel1"/>
        <w:numPr>
          <w:ilvl w:val="0"/>
          <w:numId w:val="0"/>
        </w:numPr>
      </w:pPr>
      <w:r>
        <w:t>-definitions and analytical questions</w:t>
      </w:r>
      <w:bookmarkStart w:id="0" w:name="_GoBack"/>
      <w:bookmarkEnd w:id="0"/>
    </w:p>
    <w:p w14:paraId="712801AD" w14:textId="77777777" w:rsidR="00E91187" w:rsidRDefault="00E91187">
      <w:pPr>
        <w:pStyle w:val="NoteLevel1"/>
        <w:sectPr w:rsidR="00E91187" w:rsidSect="00E91187">
          <w:headerReference w:type="first" r:id="rId8"/>
          <w:pgSz w:w="12240" w:h="15840"/>
          <w:pgMar w:top="1440" w:right="1440" w:bottom="1440" w:left="1440" w:header="708" w:footer="708" w:gutter="0"/>
          <w:cols w:space="708"/>
          <w:titlePg/>
          <w:docGrid w:type="lines" w:linePitch="360"/>
        </w:sectPr>
      </w:pPr>
    </w:p>
    <w:p w14:paraId="250B0DAD" w14:textId="77777777" w:rsidR="00E91187" w:rsidRDefault="00E91187">
      <w:pPr>
        <w:pStyle w:val="NoteLevel1"/>
      </w:pPr>
    </w:p>
    <w:p w14:paraId="34185CD9" w14:textId="77777777" w:rsidR="00E91187" w:rsidRDefault="00E91187">
      <w:pPr>
        <w:pStyle w:val="NoteLevel1"/>
        <w:sectPr w:rsidR="00E91187" w:rsidSect="00E91187">
          <w:headerReference w:type="first" r:id="rId9"/>
          <w:pgSz w:w="12240" w:h="15840"/>
          <w:pgMar w:top="1440" w:right="1440" w:bottom="1440" w:left="1440" w:header="708" w:footer="708" w:gutter="0"/>
          <w:cols w:space="708"/>
          <w:titlePg/>
          <w:docGrid w:type="lines" w:linePitch="360"/>
        </w:sectPr>
      </w:pPr>
    </w:p>
    <w:p w14:paraId="25AEB0BF" w14:textId="77777777" w:rsidR="00346552" w:rsidRDefault="00346552">
      <w:pPr>
        <w:pStyle w:val="NoteLevel1"/>
      </w:pPr>
    </w:p>
    <w:sectPr w:rsidR="00346552" w:rsidSect="00E91187">
      <w:headerReference w:type="first" r:id="rId10"/>
      <w:pgSz w:w="12240" w:h="15840"/>
      <w:pgMar w:top="1440" w:right="1440" w:bottom="1440" w:left="1440" w:header="708" w:footer="708" w:gutter="0"/>
      <w:cols w:space="708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BB385A" w14:textId="77777777" w:rsidR="007E1B2B" w:rsidRDefault="007E1B2B" w:rsidP="00E91187">
      <w:r>
        <w:separator/>
      </w:r>
    </w:p>
  </w:endnote>
  <w:endnote w:type="continuationSeparator" w:id="0">
    <w:p w14:paraId="573ACA87" w14:textId="77777777" w:rsidR="007E1B2B" w:rsidRDefault="007E1B2B" w:rsidP="00E91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BF66E7" w14:textId="77777777" w:rsidR="007E1B2B" w:rsidRDefault="007E1B2B" w:rsidP="00E91187">
      <w:r>
        <w:separator/>
      </w:r>
    </w:p>
  </w:footnote>
  <w:footnote w:type="continuationSeparator" w:id="0">
    <w:p w14:paraId="478D2ACD" w14:textId="77777777" w:rsidR="007E1B2B" w:rsidRDefault="007E1B2B" w:rsidP="00E9118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B93FA" w14:textId="77777777" w:rsidR="007E1B2B" w:rsidRDefault="007E1B2B" w:rsidP="00E91187">
    <w:pPr>
      <w:pStyle w:val="Header"/>
      <w:tabs>
        <w:tab w:val="clear" w:pos="4320"/>
        <w:tab w:val="clear" w:pos="8640"/>
        <w:tab w:val="right" w:pos="9720"/>
      </w:tabs>
      <w:ind w:left="-360"/>
      <w:rPr>
        <w:rFonts w:ascii="Verdana" w:hAnsi="Verdana"/>
        <w:sz w:val="36"/>
        <w:szCs w:val="36"/>
      </w:rPr>
    </w:pPr>
    <w:bookmarkStart w:id="1" w:name="_WNSectionTitle"/>
    <w:bookmarkStart w:id="2" w:name="_WNTabType_0"/>
    <w:r>
      <w:rPr>
        <w:rFonts w:ascii="Verdana" w:hAnsi="Verdana"/>
        <w:sz w:val="36"/>
        <w:szCs w:val="36"/>
      </w:rPr>
      <w:t>OB Final Exam Notes</w:t>
    </w:r>
    <w:r>
      <w:rPr>
        <w:rFonts w:ascii="Verdana" w:hAnsi="Verdana"/>
        <w:sz w:val="36"/>
        <w:szCs w:val="36"/>
      </w:rPr>
      <w:tab/>
    </w:r>
    <w:r>
      <w:rPr>
        <w:rFonts w:ascii="Verdana" w:hAnsi="Verdana"/>
        <w:sz w:val="36"/>
        <w:szCs w:val="36"/>
      </w:rPr>
      <w:fldChar w:fldCharType="begin"/>
    </w:r>
    <w:r>
      <w:rPr>
        <w:rFonts w:ascii="Verdana" w:hAnsi="Verdana"/>
      </w:rPr>
      <w:instrText xml:space="preserve"> AUTHOR </w:instrText>
    </w:r>
    <w:r>
      <w:rPr>
        <w:rFonts w:ascii="Verdana" w:hAnsi="Verdana"/>
        <w:sz w:val="36"/>
        <w:szCs w:val="36"/>
      </w:rPr>
      <w:fldChar w:fldCharType="separate"/>
    </w:r>
    <w:r>
      <w:rPr>
        <w:rFonts w:ascii="Verdana" w:hAnsi="Verdana"/>
        <w:noProof/>
      </w:rPr>
      <w:t>Rhianna Hardy</w:t>
    </w:r>
    <w:r>
      <w:rPr>
        <w:rFonts w:ascii="Verdana" w:hAnsi="Verdana"/>
        <w:sz w:val="36"/>
        <w:szCs w:val="36"/>
      </w:rPr>
      <w:fldChar w:fldCharType="end"/>
    </w:r>
  </w:p>
  <w:bookmarkEnd w:id="1"/>
  <w:bookmarkEnd w:id="2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F145C" w14:textId="77777777" w:rsidR="007E1B2B" w:rsidRDefault="007E1B2B">
    <w:pPr>
      <w:pStyle w:val="Header"/>
      <w:tabs>
        <w:tab w:val="clear" w:pos="4320"/>
        <w:tab w:val="clear" w:pos="8640"/>
        <w:tab w:val="right" w:pos="9720"/>
      </w:tabs>
      <w:ind w:left="-360"/>
      <w:rPr>
        <w:rFonts w:ascii="Verdana" w:hAnsi="Verdana"/>
        <w:sz w:val="36"/>
        <w:szCs w:val="36"/>
      </w:rPr>
    </w:pPr>
    <w:bookmarkStart w:id="3" w:name="_WNSectionTitle_2"/>
    <w:bookmarkStart w:id="4" w:name="_WNTabType_1"/>
    <w:r>
      <w:rPr>
        <w:rFonts w:ascii="Verdana" w:hAnsi="Verdana"/>
        <w:sz w:val="36"/>
        <w:szCs w:val="36"/>
      </w:rPr>
      <w:tab/>
    </w:r>
    <w:r>
      <w:rPr>
        <w:rFonts w:ascii="Verdana" w:hAnsi="Verdana"/>
        <w:sz w:val="36"/>
        <w:szCs w:val="36"/>
      </w:rPr>
      <w:fldChar w:fldCharType="begin"/>
    </w:r>
    <w:r>
      <w:rPr>
        <w:rFonts w:ascii="Verdana" w:hAnsi="Verdana"/>
      </w:rPr>
      <w:instrText xml:space="preserve"> CREATEDATE </w:instrText>
    </w:r>
    <w:r>
      <w:rPr>
        <w:rFonts w:ascii="Verdana" w:hAnsi="Verdana"/>
        <w:sz w:val="36"/>
        <w:szCs w:val="36"/>
      </w:rPr>
      <w:fldChar w:fldCharType="separate"/>
    </w:r>
    <w:r>
      <w:rPr>
        <w:rFonts w:ascii="Verdana" w:hAnsi="Verdana"/>
        <w:noProof/>
      </w:rPr>
      <w:t>12-11-28 10:09 AM</w:t>
    </w:r>
    <w:r>
      <w:rPr>
        <w:rFonts w:ascii="Verdana" w:hAnsi="Verdana"/>
        <w:sz w:val="36"/>
        <w:szCs w:val="36"/>
      </w:rPr>
      <w:fldChar w:fldCharType="end"/>
    </w:r>
  </w:p>
  <w:bookmarkEnd w:id="3"/>
  <w:bookmarkEnd w:id="4"/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5E61B" w14:textId="77777777" w:rsidR="007E1B2B" w:rsidRDefault="007E1B2B">
    <w:pPr>
      <w:pStyle w:val="Header"/>
      <w:tabs>
        <w:tab w:val="clear" w:pos="4320"/>
        <w:tab w:val="clear" w:pos="8640"/>
        <w:tab w:val="right" w:pos="9720"/>
      </w:tabs>
      <w:ind w:left="-360"/>
      <w:rPr>
        <w:rFonts w:ascii="Verdana" w:hAnsi="Verdana"/>
        <w:sz w:val="36"/>
        <w:szCs w:val="36"/>
      </w:rPr>
    </w:pPr>
    <w:bookmarkStart w:id="5" w:name="_WNSectionTitle_3"/>
    <w:bookmarkStart w:id="6" w:name="_WNTabType_2"/>
    <w:r>
      <w:rPr>
        <w:rFonts w:ascii="Verdana" w:hAnsi="Verdana"/>
        <w:sz w:val="36"/>
        <w:szCs w:val="36"/>
      </w:rPr>
      <w:tab/>
    </w:r>
    <w:r>
      <w:rPr>
        <w:rFonts w:ascii="Verdana" w:hAnsi="Verdana"/>
        <w:sz w:val="36"/>
        <w:szCs w:val="36"/>
      </w:rPr>
      <w:fldChar w:fldCharType="begin"/>
    </w:r>
    <w:r>
      <w:rPr>
        <w:rFonts w:ascii="Verdana" w:hAnsi="Verdana"/>
      </w:rPr>
      <w:instrText xml:space="preserve"> CREATEDATE </w:instrText>
    </w:r>
    <w:r>
      <w:rPr>
        <w:rFonts w:ascii="Verdana" w:hAnsi="Verdana"/>
        <w:sz w:val="36"/>
        <w:szCs w:val="36"/>
      </w:rPr>
      <w:fldChar w:fldCharType="separate"/>
    </w:r>
    <w:r>
      <w:rPr>
        <w:rFonts w:ascii="Verdana" w:hAnsi="Verdana"/>
        <w:noProof/>
      </w:rPr>
      <w:t>12-11-28 10:09 AM</w:t>
    </w:r>
    <w:r>
      <w:rPr>
        <w:rFonts w:ascii="Verdana" w:hAnsi="Verdana"/>
        <w:sz w:val="36"/>
        <w:szCs w:val="36"/>
      </w:rPr>
      <w:fldChar w:fldCharType="end"/>
    </w:r>
  </w:p>
  <w:bookmarkEnd w:id="5"/>
  <w:bookmarkEnd w:id="6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CF63E1E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VerticalSpacing w:val="360"/>
  <w:displayHorizontalDrawingGridEvery w:val="0"/>
  <w:doNotUseMarginsForDrawingGridOrigin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WNTabType_0" w:val="0"/>
    <w:docVar w:name="_WNTabType_1" w:val="1"/>
    <w:docVar w:name="_WNTabType_2" w:val="2"/>
    <w:docVar w:name="EnableWordNotes" w:val="0"/>
    <w:docVar w:name="WNDocDisplayRings" w:val="WNDocDisplayRings"/>
    <w:docVar w:name="WNDocLookType" w:val="0"/>
  </w:docVars>
  <w:rsids>
    <w:rsidRoot w:val="00E91187"/>
    <w:rsid w:val="00015F72"/>
    <w:rsid w:val="00154F5C"/>
    <w:rsid w:val="0030474C"/>
    <w:rsid w:val="00346552"/>
    <w:rsid w:val="003471E4"/>
    <w:rsid w:val="003529A8"/>
    <w:rsid w:val="00360C92"/>
    <w:rsid w:val="003752DA"/>
    <w:rsid w:val="0040023C"/>
    <w:rsid w:val="0048593A"/>
    <w:rsid w:val="006619B8"/>
    <w:rsid w:val="007E1B2B"/>
    <w:rsid w:val="00865D4E"/>
    <w:rsid w:val="008F0998"/>
    <w:rsid w:val="00A34711"/>
    <w:rsid w:val="00A65D57"/>
    <w:rsid w:val="00A96E4F"/>
    <w:rsid w:val="00AF401B"/>
    <w:rsid w:val="00BE006A"/>
    <w:rsid w:val="00C44919"/>
    <w:rsid w:val="00CF6E10"/>
    <w:rsid w:val="00DA06B2"/>
    <w:rsid w:val="00DC2474"/>
    <w:rsid w:val="00E01655"/>
    <w:rsid w:val="00E91187"/>
    <w:rsid w:val="00F0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BA9E91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teLevel1">
    <w:name w:val="Note Level 1"/>
    <w:basedOn w:val="Normal"/>
    <w:uiPriority w:val="99"/>
    <w:unhideWhenUsed/>
    <w:rsid w:val="00E91187"/>
    <w:pPr>
      <w:keepNext/>
      <w:numPr>
        <w:numId w:val="1"/>
      </w:numPr>
      <w:contextualSpacing/>
      <w:outlineLvl w:val="0"/>
    </w:pPr>
    <w:rPr>
      <w:rFonts w:ascii="Verdana" w:hAnsi="Verdana"/>
    </w:rPr>
  </w:style>
  <w:style w:type="paragraph" w:styleId="NoteLevel2">
    <w:name w:val="Note Level 2"/>
    <w:basedOn w:val="Normal"/>
    <w:uiPriority w:val="99"/>
    <w:semiHidden/>
    <w:unhideWhenUsed/>
    <w:rsid w:val="00E91187"/>
    <w:pPr>
      <w:keepNext/>
      <w:numPr>
        <w:ilvl w:val="1"/>
        <w:numId w:val="1"/>
      </w:numPr>
      <w:contextualSpacing/>
      <w:outlineLvl w:val="1"/>
    </w:pPr>
    <w:rPr>
      <w:rFonts w:ascii="Verdana" w:hAnsi="Verdana"/>
    </w:rPr>
  </w:style>
  <w:style w:type="paragraph" w:styleId="NoteLevel3">
    <w:name w:val="Note Level 3"/>
    <w:basedOn w:val="Normal"/>
    <w:uiPriority w:val="99"/>
    <w:semiHidden/>
    <w:unhideWhenUsed/>
    <w:rsid w:val="00E91187"/>
    <w:pPr>
      <w:keepNext/>
      <w:numPr>
        <w:ilvl w:val="2"/>
        <w:numId w:val="1"/>
      </w:numPr>
      <w:contextualSpacing/>
      <w:outlineLvl w:val="2"/>
    </w:pPr>
    <w:rPr>
      <w:rFonts w:ascii="Verdana" w:hAnsi="Verdana"/>
    </w:rPr>
  </w:style>
  <w:style w:type="paragraph" w:styleId="NoteLevel4">
    <w:name w:val="Note Level 4"/>
    <w:basedOn w:val="Normal"/>
    <w:uiPriority w:val="99"/>
    <w:semiHidden/>
    <w:unhideWhenUsed/>
    <w:rsid w:val="00E91187"/>
    <w:pPr>
      <w:keepNext/>
      <w:numPr>
        <w:ilvl w:val="3"/>
        <w:numId w:val="1"/>
      </w:numPr>
      <w:contextualSpacing/>
      <w:outlineLvl w:val="3"/>
    </w:pPr>
    <w:rPr>
      <w:rFonts w:ascii="Verdana" w:hAnsi="Verdana"/>
    </w:rPr>
  </w:style>
  <w:style w:type="paragraph" w:styleId="NoteLevel5">
    <w:name w:val="Note Level 5"/>
    <w:basedOn w:val="Normal"/>
    <w:uiPriority w:val="99"/>
    <w:semiHidden/>
    <w:unhideWhenUsed/>
    <w:rsid w:val="00E91187"/>
    <w:pPr>
      <w:keepNext/>
      <w:numPr>
        <w:ilvl w:val="4"/>
        <w:numId w:val="1"/>
      </w:numPr>
      <w:contextualSpacing/>
      <w:outlineLvl w:val="4"/>
    </w:pPr>
    <w:rPr>
      <w:rFonts w:ascii="Verdana" w:hAnsi="Verdana"/>
    </w:rPr>
  </w:style>
  <w:style w:type="paragraph" w:styleId="NoteLevel6">
    <w:name w:val="Note Level 6"/>
    <w:basedOn w:val="Normal"/>
    <w:uiPriority w:val="99"/>
    <w:semiHidden/>
    <w:unhideWhenUsed/>
    <w:rsid w:val="00E91187"/>
    <w:pPr>
      <w:keepNext/>
      <w:numPr>
        <w:ilvl w:val="5"/>
        <w:numId w:val="1"/>
      </w:numPr>
      <w:contextualSpacing/>
      <w:outlineLvl w:val="5"/>
    </w:pPr>
    <w:rPr>
      <w:rFonts w:ascii="Verdana" w:hAnsi="Verdana"/>
    </w:rPr>
  </w:style>
  <w:style w:type="paragraph" w:styleId="NoteLevel7">
    <w:name w:val="Note Level 7"/>
    <w:basedOn w:val="Normal"/>
    <w:uiPriority w:val="99"/>
    <w:semiHidden/>
    <w:unhideWhenUsed/>
    <w:rsid w:val="00E91187"/>
    <w:pPr>
      <w:keepNext/>
      <w:numPr>
        <w:ilvl w:val="6"/>
        <w:numId w:val="1"/>
      </w:numPr>
      <w:contextualSpacing/>
      <w:outlineLvl w:val="6"/>
    </w:pPr>
    <w:rPr>
      <w:rFonts w:ascii="Verdana" w:hAnsi="Verdana"/>
    </w:rPr>
  </w:style>
  <w:style w:type="paragraph" w:styleId="NoteLevel8">
    <w:name w:val="Note Level 8"/>
    <w:basedOn w:val="Normal"/>
    <w:uiPriority w:val="99"/>
    <w:semiHidden/>
    <w:unhideWhenUsed/>
    <w:rsid w:val="00E91187"/>
    <w:pPr>
      <w:keepNext/>
      <w:numPr>
        <w:ilvl w:val="7"/>
        <w:numId w:val="1"/>
      </w:numPr>
      <w:contextualSpacing/>
      <w:outlineLvl w:val="7"/>
    </w:pPr>
    <w:rPr>
      <w:rFonts w:ascii="Verdana" w:hAnsi="Verdana"/>
    </w:rPr>
  </w:style>
  <w:style w:type="paragraph" w:styleId="NoteLevel9">
    <w:name w:val="Note Level 9"/>
    <w:basedOn w:val="Normal"/>
    <w:uiPriority w:val="99"/>
    <w:semiHidden/>
    <w:unhideWhenUsed/>
    <w:rsid w:val="00E91187"/>
    <w:pPr>
      <w:keepNext/>
      <w:numPr>
        <w:ilvl w:val="8"/>
        <w:numId w:val="1"/>
      </w:numPr>
      <w:contextualSpacing/>
      <w:outlineLvl w:val="8"/>
    </w:pPr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E911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1187"/>
    <w:rPr>
      <w:lang w:val="en-C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teLevel1">
    <w:name w:val="Note Level 1"/>
    <w:basedOn w:val="Normal"/>
    <w:uiPriority w:val="99"/>
    <w:unhideWhenUsed/>
    <w:rsid w:val="00E91187"/>
    <w:pPr>
      <w:keepNext/>
      <w:numPr>
        <w:numId w:val="1"/>
      </w:numPr>
      <w:contextualSpacing/>
      <w:outlineLvl w:val="0"/>
    </w:pPr>
    <w:rPr>
      <w:rFonts w:ascii="Verdana" w:hAnsi="Verdana"/>
    </w:rPr>
  </w:style>
  <w:style w:type="paragraph" w:styleId="NoteLevel2">
    <w:name w:val="Note Level 2"/>
    <w:basedOn w:val="Normal"/>
    <w:uiPriority w:val="99"/>
    <w:semiHidden/>
    <w:unhideWhenUsed/>
    <w:rsid w:val="00E91187"/>
    <w:pPr>
      <w:keepNext/>
      <w:numPr>
        <w:ilvl w:val="1"/>
        <w:numId w:val="1"/>
      </w:numPr>
      <w:contextualSpacing/>
      <w:outlineLvl w:val="1"/>
    </w:pPr>
    <w:rPr>
      <w:rFonts w:ascii="Verdana" w:hAnsi="Verdana"/>
    </w:rPr>
  </w:style>
  <w:style w:type="paragraph" w:styleId="NoteLevel3">
    <w:name w:val="Note Level 3"/>
    <w:basedOn w:val="Normal"/>
    <w:uiPriority w:val="99"/>
    <w:semiHidden/>
    <w:unhideWhenUsed/>
    <w:rsid w:val="00E91187"/>
    <w:pPr>
      <w:keepNext/>
      <w:numPr>
        <w:ilvl w:val="2"/>
        <w:numId w:val="1"/>
      </w:numPr>
      <w:contextualSpacing/>
      <w:outlineLvl w:val="2"/>
    </w:pPr>
    <w:rPr>
      <w:rFonts w:ascii="Verdana" w:hAnsi="Verdana"/>
    </w:rPr>
  </w:style>
  <w:style w:type="paragraph" w:styleId="NoteLevel4">
    <w:name w:val="Note Level 4"/>
    <w:basedOn w:val="Normal"/>
    <w:uiPriority w:val="99"/>
    <w:semiHidden/>
    <w:unhideWhenUsed/>
    <w:rsid w:val="00E91187"/>
    <w:pPr>
      <w:keepNext/>
      <w:numPr>
        <w:ilvl w:val="3"/>
        <w:numId w:val="1"/>
      </w:numPr>
      <w:contextualSpacing/>
      <w:outlineLvl w:val="3"/>
    </w:pPr>
    <w:rPr>
      <w:rFonts w:ascii="Verdana" w:hAnsi="Verdana"/>
    </w:rPr>
  </w:style>
  <w:style w:type="paragraph" w:styleId="NoteLevel5">
    <w:name w:val="Note Level 5"/>
    <w:basedOn w:val="Normal"/>
    <w:uiPriority w:val="99"/>
    <w:semiHidden/>
    <w:unhideWhenUsed/>
    <w:rsid w:val="00E91187"/>
    <w:pPr>
      <w:keepNext/>
      <w:numPr>
        <w:ilvl w:val="4"/>
        <w:numId w:val="1"/>
      </w:numPr>
      <w:contextualSpacing/>
      <w:outlineLvl w:val="4"/>
    </w:pPr>
    <w:rPr>
      <w:rFonts w:ascii="Verdana" w:hAnsi="Verdana"/>
    </w:rPr>
  </w:style>
  <w:style w:type="paragraph" w:styleId="NoteLevel6">
    <w:name w:val="Note Level 6"/>
    <w:basedOn w:val="Normal"/>
    <w:uiPriority w:val="99"/>
    <w:semiHidden/>
    <w:unhideWhenUsed/>
    <w:rsid w:val="00E91187"/>
    <w:pPr>
      <w:keepNext/>
      <w:numPr>
        <w:ilvl w:val="5"/>
        <w:numId w:val="1"/>
      </w:numPr>
      <w:contextualSpacing/>
      <w:outlineLvl w:val="5"/>
    </w:pPr>
    <w:rPr>
      <w:rFonts w:ascii="Verdana" w:hAnsi="Verdana"/>
    </w:rPr>
  </w:style>
  <w:style w:type="paragraph" w:styleId="NoteLevel7">
    <w:name w:val="Note Level 7"/>
    <w:basedOn w:val="Normal"/>
    <w:uiPriority w:val="99"/>
    <w:semiHidden/>
    <w:unhideWhenUsed/>
    <w:rsid w:val="00E91187"/>
    <w:pPr>
      <w:keepNext/>
      <w:numPr>
        <w:ilvl w:val="6"/>
        <w:numId w:val="1"/>
      </w:numPr>
      <w:contextualSpacing/>
      <w:outlineLvl w:val="6"/>
    </w:pPr>
    <w:rPr>
      <w:rFonts w:ascii="Verdana" w:hAnsi="Verdana"/>
    </w:rPr>
  </w:style>
  <w:style w:type="paragraph" w:styleId="NoteLevel8">
    <w:name w:val="Note Level 8"/>
    <w:basedOn w:val="Normal"/>
    <w:uiPriority w:val="99"/>
    <w:semiHidden/>
    <w:unhideWhenUsed/>
    <w:rsid w:val="00E91187"/>
    <w:pPr>
      <w:keepNext/>
      <w:numPr>
        <w:ilvl w:val="7"/>
        <w:numId w:val="1"/>
      </w:numPr>
      <w:contextualSpacing/>
      <w:outlineLvl w:val="7"/>
    </w:pPr>
    <w:rPr>
      <w:rFonts w:ascii="Verdana" w:hAnsi="Verdana"/>
    </w:rPr>
  </w:style>
  <w:style w:type="paragraph" w:styleId="NoteLevel9">
    <w:name w:val="Note Level 9"/>
    <w:basedOn w:val="Normal"/>
    <w:uiPriority w:val="99"/>
    <w:semiHidden/>
    <w:unhideWhenUsed/>
    <w:rsid w:val="00E91187"/>
    <w:pPr>
      <w:keepNext/>
      <w:numPr>
        <w:ilvl w:val="8"/>
        <w:numId w:val="1"/>
      </w:numPr>
      <w:contextualSpacing/>
      <w:outlineLvl w:val="8"/>
    </w:pPr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E911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1187"/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313</Words>
  <Characters>1790</Characters>
  <Application>Microsoft Macintosh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Rhianna Hardy</dc:creator>
  <cp:keywords/>
  <dc:description/>
  <cp:lastModifiedBy>Rhianna Hardy</cp:lastModifiedBy>
  <cp:revision>24</cp:revision>
  <dcterms:created xsi:type="dcterms:W3CDTF">2012-11-28T15:09:00Z</dcterms:created>
  <dcterms:modified xsi:type="dcterms:W3CDTF">2012-11-30T13:54:00Z</dcterms:modified>
</cp:coreProperties>
</file>